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F" w:rsidRPr="00761C1F" w:rsidRDefault="00761C1F" w:rsidP="00761C1F">
      <w:pPr>
        <w:pStyle w:val="3"/>
        <w:ind w:hanging="851"/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Программный комитет</w:t>
      </w:r>
    </w:p>
    <w:p w:rsidR="00761C1F" w:rsidRPr="00761C1F" w:rsidRDefault="00761C1F" w:rsidP="00761C1F">
      <w:pPr>
        <w:pStyle w:val="3"/>
        <w:ind w:hanging="851"/>
        <w:jc w:val="center"/>
        <w:rPr>
          <w:b/>
          <w:sz w:val="28"/>
          <w:szCs w:val="28"/>
        </w:rPr>
      </w:pPr>
    </w:p>
    <w:p w:rsidR="00761C1F" w:rsidRPr="00761C1F" w:rsidRDefault="00761C1F" w:rsidP="00761C1F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1C1F">
        <w:rPr>
          <w:rFonts w:ascii="Times New Roman" w:hAnsi="Times New Roman" w:cs="Times New Roman"/>
          <w:sz w:val="28"/>
          <w:szCs w:val="28"/>
        </w:rPr>
        <w:t xml:space="preserve">Председатель, чл.-корр. РАН, директор ИПМТ ДВО РАН А.Ф. Щербатюк 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И.В. Бычков – академик РАН, директор ИДСТУ СО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А.Т. Беккер – д.т.н., профессор, директор Инженерной школы ДВФУ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 xml:space="preserve">А.В. Вагин – директор ФКП «НИИ «Геодезия»  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С.Н. Васильев – академик РАН, ИПУ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В.В. Вельтищев – д.т.н., профессор, МГТУ им. Н.Э.Баумана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Г.И. Долгих – академик РАН, ТОИ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И.И</w:t>
      </w:r>
      <w:r w:rsidRPr="00761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C1F">
        <w:rPr>
          <w:rFonts w:ascii="Times New Roman" w:hAnsi="Times New Roman" w:cs="Times New Roman"/>
          <w:sz w:val="28"/>
          <w:szCs w:val="28"/>
        </w:rPr>
        <w:t>Денисов –</w:t>
      </w:r>
      <w:r w:rsidRPr="0076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C1F">
        <w:rPr>
          <w:rStyle w:val="a5"/>
          <w:rFonts w:ascii="Times New Roman" w:hAnsi="Times New Roman" w:cs="Times New Roman"/>
          <w:b w:val="0"/>
          <w:sz w:val="28"/>
          <w:szCs w:val="28"/>
        </w:rPr>
        <w:t>зам. генерального директора ФПИ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В.Ю. Дорофеев – генеральный директор  ОАО «СПМБМ «Малахит»</w:t>
      </w:r>
    </w:p>
    <w:p w:rsid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И. А. Каляев – академик РАН, директор НИИ МВС ЮФУ</w:t>
      </w:r>
    </w:p>
    <w:p w:rsidR="00B4382F" w:rsidRPr="00B4382F" w:rsidRDefault="00B4382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К.Г.Кебкал – д.т.н., Evologic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Pr="00B4382F">
        <w:rPr>
          <w:rFonts w:ascii="Times New Roman" w:hAnsi="Times New Roman" w:cs="Times New Roman"/>
          <w:sz w:val="28"/>
          <w:szCs w:val="28"/>
        </w:rPr>
        <w:t>, Германия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И.О. Королев – зам. командующего ТОФ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 xml:space="preserve">Ю.Н. Кульчин – академик, </w:t>
      </w:r>
      <w:r w:rsidR="00503FA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61C1F">
        <w:rPr>
          <w:rFonts w:ascii="Times New Roman" w:hAnsi="Times New Roman" w:cs="Times New Roman"/>
          <w:sz w:val="28"/>
          <w:szCs w:val="28"/>
        </w:rPr>
        <w:t xml:space="preserve"> ИАПУ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Л.А. Наумов – чл.-корр. РАН, научный руководитель 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В.В. Плюхин – командир войсковой части 90720</w:t>
      </w:r>
    </w:p>
    <w:p w:rsidR="00761C1F" w:rsidRPr="00B4382F" w:rsidRDefault="00B4382F" w:rsidP="00B4382F">
      <w:pPr>
        <w:spacing w:line="240" w:lineRule="auto"/>
        <w:ind w:left="360" w:right="-185" w:hanging="357"/>
        <w:rPr>
          <w:rFonts w:ascii="Times New Roman" w:hAnsi="Times New Roman" w:cs="Times New Roman"/>
          <w:sz w:val="28"/>
          <w:szCs w:val="28"/>
        </w:rPr>
      </w:pPr>
      <w:r w:rsidRPr="00B4382F">
        <w:rPr>
          <w:rFonts w:ascii="Times New Roman" w:hAnsi="Times New Roman" w:cs="Times New Roman"/>
          <w:sz w:val="28"/>
          <w:szCs w:val="28"/>
        </w:rPr>
        <w:t>В.Х. Пшихопов</w:t>
      </w:r>
      <w:r>
        <w:rPr>
          <w:rFonts w:ascii="Times New Roman" w:hAnsi="Times New Roman" w:cs="Times New Roman"/>
          <w:sz w:val="28"/>
          <w:szCs w:val="28"/>
        </w:rPr>
        <w:t xml:space="preserve"> – д.т.н., НИИ РПУ ЮФУ</w:t>
      </w:r>
    </w:p>
    <w:p w:rsidR="00761C1F" w:rsidRPr="00761C1F" w:rsidRDefault="00761C1F" w:rsidP="00761C1F">
      <w:pPr>
        <w:spacing w:line="240" w:lineRule="auto"/>
        <w:ind w:left="360" w:right="-185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1F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761C1F" w:rsidRPr="00761C1F" w:rsidRDefault="00761C1F" w:rsidP="00761C1F">
      <w:pPr>
        <w:pStyle w:val="3"/>
        <w:ind w:hanging="357"/>
        <w:jc w:val="center"/>
        <w:rPr>
          <w:sz w:val="28"/>
          <w:szCs w:val="28"/>
        </w:rPr>
      </w:pPr>
      <w:proofErr w:type="gramStart"/>
      <w:r w:rsidRPr="00761C1F">
        <w:rPr>
          <w:sz w:val="28"/>
          <w:szCs w:val="28"/>
        </w:rPr>
        <w:t>Председатель, д.т.н., г.н.с. ИПМТ ДВО РАН  Л.В. Киселев</w:t>
      </w:r>
      <w:proofErr w:type="gramEnd"/>
    </w:p>
    <w:p w:rsidR="00761C1F" w:rsidRPr="00761C1F" w:rsidRDefault="00761C1F" w:rsidP="00761C1F">
      <w:pPr>
        <w:pStyle w:val="3"/>
        <w:ind w:hanging="357"/>
        <w:jc w:val="center"/>
        <w:rPr>
          <w:b/>
          <w:sz w:val="28"/>
          <w:szCs w:val="28"/>
        </w:rPr>
      </w:pP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А.А. Борейко – к.т.н., зам. директора ИПМТ ДВО РАН</w:t>
      </w:r>
    </w:p>
    <w:p w:rsid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Н.В. Злобина – д.т.н., ученый секретарь ИПМТ ДВО РАН</w:t>
      </w:r>
    </w:p>
    <w:p w:rsidR="00B4382F" w:rsidRPr="00761C1F" w:rsidRDefault="00B4382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503F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Зуев – к.т.н.,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абораторией 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61C1F">
        <w:rPr>
          <w:rFonts w:ascii="Times New Roman" w:hAnsi="Times New Roman" w:cs="Times New Roman"/>
          <w:sz w:val="28"/>
          <w:szCs w:val="28"/>
        </w:rPr>
        <w:t>Г.Ю. Илларионов – д.т.н., г.н.с. ИПМТ ДВО РАН</w:t>
      </w:r>
      <w:proofErr w:type="gramEnd"/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 xml:space="preserve">А.В. Инзарцев – д.т.н., </w:t>
      </w:r>
      <w:r w:rsidR="00503FA3">
        <w:rPr>
          <w:rFonts w:ascii="Times New Roman" w:hAnsi="Times New Roman" w:cs="Times New Roman"/>
          <w:sz w:val="28"/>
          <w:szCs w:val="28"/>
        </w:rPr>
        <w:t xml:space="preserve">зав. лабораторией </w:t>
      </w:r>
      <w:r w:rsidRPr="00761C1F">
        <w:rPr>
          <w:rFonts w:ascii="Times New Roman" w:hAnsi="Times New Roman" w:cs="Times New Roman"/>
          <w:sz w:val="28"/>
          <w:szCs w:val="28"/>
        </w:rPr>
        <w:t>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61C1F">
        <w:rPr>
          <w:rFonts w:ascii="Times New Roman" w:hAnsi="Times New Roman" w:cs="Times New Roman"/>
          <w:sz w:val="28"/>
          <w:szCs w:val="28"/>
        </w:rPr>
        <w:t>Б.А. Касаткин – д.ф.-м.н., зав. лаб. ИПМТ ДВО РАН</w:t>
      </w:r>
      <w:proofErr w:type="gramEnd"/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61C1F">
        <w:rPr>
          <w:rFonts w:ascii="Times New Roman" w:hAnsi="Times New Roman" w:cs="Times New Roman"/>
          <w:sz w:val="28"/>
          <w:szCs w:val="28"/>
        </w:rPr>
        <w:t>В.В. Костенко – к.т.н., зав. лаб. ИПМТ ДВО РАН</w:t>
      </w:r>
      <w:proofErr w:type="gramEnd"/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К.З. Лаптев – зам. директора 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61C1F">
        <w:rPr>
          <w:rFonts w:ascii="Times New Roman" w:hAnsi="Times New Roman" w:cs="Times New Roman"/>
          <w:sz w:val="28"/>
          <w:szCs w:val="28"/>
        </w:rPr>
        <w:t>Ю.В. Матвиенко – д.т.н., г.н.с. ИПМТ ДВО РАН</w:t>
      </w:r>
      <w:proofErr w:type="gramEnd"/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А.М. Павин –  к.т.н., с.н.с., 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Н.И. Рылов – зав. инновационным отделом ИПМТ ДВО РАН</w:t>
      </w:r>
    </w:p>
    <w:p w:rsid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  <w:r w:rsidRPr="00761C1F">
        <w:rPr>
          <w:rFonts w:ascii="Times New Roman" w:hAnsi="Times New Roman" w:cs="Times New Roman"/>
          <w:sz w:val="28"/>
          <w:szCs w:val="28"/>
        </w:rPr>
        <w:t>Ю.Г. Себто – к.т.н., зам. директора ИПМТ ДВО РАН</w:t>
      </w:r>
    </w:p>
    <w:p w:rsidR="00761C1F" w:rsidRPr="00761C1F" w:rsidRDefault="00761C1F" w:rsidP="00761C1F">
      <w:pPr>
        <w:spacing w:after="0" w:line="240" w:lineRule="auto"/>
        <w:ind w:left="357" w:right="-187" w:hanging="357"/>
        <w:rPr>
          <w:rFonts w:ascii="Times New Roman" w:hAnsi="Times New Roman" w:cs="Times New Roman"/>
          <w:sz w:val="28"/>
          <w:szCs w:val="28"/>
        </w:rPr>
      </w:pPr>
    </w:p>
    <w:sectPr w:rsidR="00761C1F" w:rsidRPr="00761C1F" w:rsidSect="006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C1F"/>
    <w:rsid w:val="000E75F0"/>
    <w:rsid w:val="00503FA3"/>
    <w:rsid w:val="006A5CF0"/>
    <w:rsid w:val="00761C1F"/>
    <w:rsid w:val="00B4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C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1C1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761C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61C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1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Company>ИПМТ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Kiselev</cp:lastModifiedBy>
  <cp:revision>4</cp:revision>
  <dcterms:created xsi:type="dcterms:W3CDTF">2019-02-21T01:41:00Z</dcterms:created>
  <dcterms:modified xsi:type="dcterms:W3CDTF">2019-06-27T04:46:00Z</dcterms:modified>
</cp:coreProperties>
</file>